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7" w:rsidRDefault="00B212E7"/>
    <w:p w:rsidR="003F3757" w:rsidRDefault="003F3757"/>
    <w:p w:rsidR="00366282" w:rsidRDefault="00366282" w:rsidP="00366282">
      <w:pPr>
        <w:pStyle w:val="Nadpis1"/>
        <w:spacing w:after="120"/>
        <w:ind w:left="432"/>
        <w:jc w:val="center"/>
        <w:rPr>
          <w:rFonts w:ascii="Tahoma" w:hAnsi="Tahoma" w:cs="Tahoma"/>
          <w:i/>
          <w:color w:val="auto"/>
          <w:sz w:val="32"/>
          <w:szCs w:val="32"/>
        </w:rPr>
      </w:pPr>
      <w:r w:rsidRPr="00366282">
        <w:rPr>
          <w:rFonts w:ascii="Tahoma" w:hAnsi="Tahoma" w:cs="Tahoma"/>
          <w:i/>
          <w:color w:val="auto"/>
          <w:sz w:val="32"/>
          <w:szCs w:val="32"/>
        </w:rPr>
        <w:t>Průzkumné vrty pro obec Jívka – Janovice</w:t>
      </w:r>
    </w:p>
    <w:p w:rsidR="004A0239" w:rsidRPr="00E227C2" w:rsidRDefault="004A0239" w:rsidP="004A0239">
      <w:pPr>
        <w:rPr>
          <w:rFonts w:ascii="Tahoma" w:hAnsi="Tahoma" w:cs="Tahoma"/>
          <w:lang w:eastAsia="cs-CZ"/>
        </w:rPr>
      </w:pPr>
    </w:p>
    <w:p w:rsidR="004A0239" w:rsidRPr="00E227C2" w:rsidRDefault="004A0239" w:rsidP="004A0239">
      <w:pPr>
        <w:rPr>
          <w:rFonts w:ascii="Tahoma" w:hAnsi="Tahoma" w:cs="Tahoma"/>
          <w:sz w:val="24"/>
          <w:szCs w:val="24"/>
          <w:lang w:eastAsia="cs-CZ"/>
        </w:rPr>
      </w:pPr>
      <w:r w:rsidRPr="00E227C2">
        <w:rPr>
          <w:rFonts w:ascii="Tahoma" w:hAnsi="Tahoma" w:cs="Tahoma"/>
          <w:sz w:val="24"/>
          <w:szCs w:val="24"/>
          <w:lang w:eastAsia="cs-CZ"/>
        </w:rPr>
        <w:t xml:space="preserve">Vzhledem k přetrvávajícím nepříznivým klimatickým </w:t>
      </w:r>
      <w:proofErr w:type="gramStart"/>
      <w:r w:rsidRPr="00E227C2">
        <w:rPr>
          <w:rFonts w:ascii="Tahoma" w:hAnsi="Tahoma" w:cs="Tahoma"/>
          <w:sz w:val="24"/>
          <w:szCs w:val="24"/>
          <w:lang w:eastAsia="cs-CZ"/>
        </w:rPr>
        <w:t xml:space="preserve">podmínkám, </w:t>
      </w:r>
      <w:r w:rsidR="00E227C2" w:rsidRPr="00E227C2">
        <w:rPr>
          <w:rFonts w:ascii="Tahoma" w:hAnsi="Tahoma" w:cs="Tahoma"/>
          <w:sz w:val="24"/>
          <w:szCs w:val="24"/>
          <w:lang w:eastAsia="cs-CZ"/>
        </w:rPr>
        <w:t xml:space="preserve"> </w:t>
      </w:r>
      <w:r w:rsidRPr="00E227C2">
        <w:rPr>
          <w:rFonts w:ascii="Tahoma" w:hAnsi="Tahoma" w:cs="Tahoma"/>
          <w:sz w:val="24"/>
          <w:szCs w:val="24"/>
          <w:lang w:eastAsia="cs-CZ"/>
        </w:rPr>
        <w:t>( období</w:t>
      </w:r>
      <w:proofErr w:type="gramEnd"/>
      <w:r w:rsidRPr="00E227C2">
        <w:rPr>
          <w:rFonts w:ascii="Tahoma" w:hAnsi="Tahoma" w:cs="Tahoma"/>
          <w:sz w:val="24"/>
          <w:szCs w:val="24"/>
          <w:lang w:eastAsia="cs-CZ"/>
        </w:rPr>
        <w:t xml:space="preserve"> sucha), docházelo v části obce – katastrální území Janovice, k problémům se zásobováním obyvatel pitnou vodou.</w:t>
      </w:r>
    </w:p>
    <w:p w:rsidR="004A0239" w:rsidRPr="00E227C2" w:rsidRDefault="004A0239" w:rsidP="004A0239">
      <w:pPr>
        <w:rPr>
          <w:rFonts w:ascii="Tahoma" w:hAnsi="Tahoma" w:cs="Tahoma"/>
          <w:sz w:val="24"/>
          <w:szCs w:val="24"/>
          <w:lang w:eastAsia="cs-CZ"/>
        </w:rPr>
      </w:pPr>
      <w:r w:rsidRPr="00E227C2">
        <w:rPr>
          <w:rFonts w:ascii="Tahoma" w:hAnsi="Tahoma" w:cs="Tahoma"/>
          <w:sz w:val="24"/>
          <w:szCs w:val="24"/>
          <w:lang w:eastAsia="cs-CZ"/>
        </w:rPr>
        <w:t>Z tohoto důvodu rozhodlo Zastupitelstvo obce o zpracování projektu na zlepšení nepříznivého stavu a zajištění dostatečného množství kvalitní pitné vody.</w:t>
      </w:r>
    </w:p>
    <w:p w:rsidR="003F3757" w:rsidRDefault="003F3757" w:rsidP="003F3757">
      <w:pPr>
        <w:jc w:val="center"/>
        <w:rPr>
          <w:rFonts w:ascii="Segoe UI" w:hAnsi="Segoe UI" w:cs="Segoe UI"/>
          <w:b/>
          <w:i/>
          <w:sz w:val="32"/>
          <w:szCs w:val="32"/>
        </w:rPr>
      </w:pPr>
    </w:p>
    <w:p w:rsidR="00366282" w:rsidRPr="00366282" w:rsidRDefault="00C6598E" w:rsidP="003F3757">
      <w:pPr>
        <w:jc w:val="both"/>
        <w:rPr>
          <w:rFonts w:ascii="Tahoma" w:hAnsi="Tahoma" w:cs="Tahoma"/>
          <w:sz w:val="24"/>
          <w:szCs w:val="24"/>
        </w:rPr>
      </w:pPr>
      <w:r w:rsidRPr="00C6598E">
        <w:rPr>
          <w:rFonts w:ascii="Tahoma" w:hAnsi="Tahoma" w:cs="Tahoma"/>
          <w:sz w:val="24"/>
          <w:szCs w:val="24"/>
        </w:rPr>
        <w:t xml:space="preserve">Projekt řeší </w:t>
      </w:r>
      <w:r w:rsidR="00366282" w:rsidRPr="00366282">
        <w:rPr>
          <w:rFonts w:ascii="Tahoma" w:hAnsi="Tahoma" w:cs="Tahoma"/>
          <w:sz w:val="24"/>
          <w:szCs w:val="24"/>
        </w:rPr>
        <w:t>vybudování náhradního jímacího objektu o potřebné kapacitě pro zásobování obyvatel části obce.</w:t>
      </w:r>
    </w:p>
    <w:p w:rsidR="003F3757" w:rsidRPr="001248F8" w:rsidRDefault="003F3757" w:rsidP="003F3757">
      <w:pPr>
        <w:jc w:val="both"/>
        <w:rPr>
          <w:rFonts w:ascii="Tahoma" w:hAnsi="Tahoma" w:cs="Tahoma"/>
          <w:sz w:val="24"/>
          <w:szCs w:val="24"/>
        </w:rPr>
      </w:pPr>
      <w:r w:rsidRPr="001248F8">
        <w:rPr>
          <w:rFonts w:ascii="Tahoma" w:hAnsi="Tahoma" w:cs="Tahoma"/>
          <w:sz w:val="24"/>
          <w:szCs w:val="24"/>
        </w:rPr>
        <w:t xml:space="preserve">Obec </w:t>
      </w:r>
      <w:r w:rsidR="00366282">
        <w:rPr>
          <w:rFonts w:ascii="Tahoma" w:hAnsi="Tahoma" w:cs="Tahoma"/>
          <w:sz w:val="24"/>
          <w:szCs w:val="24"/>
        </w:rPr>
        <w:t>Jívka</w:t>
      </w:r>
      <w:r w:rsidRPr="001248F8">
        <w:rPr>
          <w:rFonts w:ascii="Tahoma" w:hAnsi="Tahoma" w:cs="Tahoma"/>
          <w:sz w:val="24"/>
          <w:szCs w:val="24"/>
        </w:rPr>
        <w:t xml:space="preserve"> v roce </w:t>
      </w:r>
      <w:r w:rsidR="001248F8" w:rsidRPr="001248F8">
        <w:rPr>
          <w:rFonts w:ascii="Tahoma" w:hAnsi="Tahoma" w:cs="Tahoma"/>
          <w:sz w:val="24"/>
          <w:szCs w:val="24"/>
        </w:rPr>
        <w:t xml:space="preserve">2017 podala žádost o dotaci na realizaci </w:t>
      </w:r>
      <w:r w:rsidR="00C6598E">
        <w:rPr>
          <w:rFonts w:ascii="Tahoma" w:hAnsi="Tahoma" w:cs="Tahoma"/>
          <w:sz w:val="24"/>
          <w:szCs w:val="24"/>
        </w:rPr>
        <w:t>tohoto projektu</w:t>
      </w:r>
      <w:r w:rsidR="001248F8" w:rsidRPr="001248F8">
        <w:rPr>
          <w:rFonts w:ascii="Tahoma" w:hAnsi="Tahoma" w:cs="Tahoma"/>
          <w:sz w:val="24"/>
          <w:szCs w:val="24"/>
        </w:rPr>
        <w:t xml:space="preserve">. Tuto podporu v r. </w:t>
      </w:r>
      <w:r w:rsidRPr="001248F8">
        <w:rPr>
          <w:rFonts w:ascii="Tahoma" w:hAnsi="Tahoma" w:cs="Tahoma"/>
          <w:sz w:val="24"/>
          <w:szCs w:val="24"/>
        </w:rPr>
        <w:t xml:space="preserve">2018 </w:t>
      </w:r>
      <w:r w:rsidR="001248F8" w:rsidRPr="001248F8">
        <w:rPr>
          <w:rFonts w:ascii="Tahoma" w:hAnsi="Tahoma" w:cs="Tahoma"/>
          <w:sz w:val="24"/>
          <w:szCs w:val="24"/>
        </w:rPr>
        <w:t xml:space="preserve">získala a </w:t>
      </w:r>
      <w:r w:rsidR="00C6598E">
        <w:rPr>
          <w:rFonts w:ascii="Tahoma" w:hAnsi="Tahoma" w:cs="Tahoma"/>
          <w:sz w:val="24"/>
          <w:szCs w:val="24"/>
        </w:rPr>
        <w:t xml:space="preserve">zároveň zahájila jeho realizaci. </w:t>
      </w:r>
      <w:r w:rsidRPr="001248F8">
        <w:rPr>
          <w:rFonts w:ascii="Tahoma" w:hAnsi="Tahoma" w:cs="Tahoma"/>
          <w:sz w:val="24"/>
          <w:szCs w:val="24"/>
        </w:rPr>
        <w:t xml:space="preserve"> </w:t>
      </w:r>
    </w:p>
    <w:p w:rsidR="003F3757" w:rsidRPr="001248F8" w:rsidRDefault="001248F8" w:rsidP="003F3757">
      <w:pPr>
        <w:jc w:val="both"/>
        <w:rPr>
          <w:rFonts w:ascii="Tahoma" w:hAnsi="Tahoma" w:cs="Tahoma"/>
          <w:sz w:val="24"/>
          <w:szCs w:val="24"/>
        </w:rPr>
      </w:pPr>
      <w:r w:rsidRPr="001248F8">
        <w:rPr>
          <w:rFonts w:ascii="Tahoma" w:hAnsi="Tahoma" w:cs="Tahoma"/>
          <w:sz w:val="24"/>
          <w:szCs w:val="24"/>
        </w:rPr>
        <w:t xml:space="preserve">Cílem projektu je zajištění dostatku kvalitní pitné vody pro obyvatele obce </w:t>
      </w:r>
      <w:r w:rsidR="00366282">
        <w:rPr>
          <w:rFonts w:ascii="Tahoma" w:hAnsi="Tahoma" w:cs="Tahoma"/>
          <w:sz w:val="24"/>
          <w:szCs w:val="24"/>
        </w:rPr>
        <w:t>Jívka.</w:t>
      </w:r>
    </w:p>
    <w:p w:rsidR="001248F8" w:rsidRDefault="001248F8" w:rsidP="003F3757">
      <w:pPr>
        <w:jc w:val="both"/>
        <w:rPr>
          <w:sz w:val="24"/>
          <w:szCs w:val="24"/>
        </w:rPr>
      </w:pPr>
    </w:p>
    <w:p w:rsidR="003F3757" w:rsidRPr="00E227C2" w:rsidRDefault="003F3757" w:rsidP="003F3757">
      <w:pPr>
        <w:jc w:val="center"/>
        <w:rPr>
          <w:rFonts w:ascii="Tahoma" w:hAnsi="Tahoma" w:cs="Tahoma"/>
          <w:i/>
          <w:sz w:val="24"/>
          <w:szCs w:val="24"/>
        </w:rPr>
      </w:pPr>
      <w:r w:rsidRPr="003F3757">
        <w:rPr>
          <w:i/>
          <w:sz w:val="32"/>
          <w:szCs w:val="32"/>
        </w:rPr>
        <w:t>„Tento projekt je spolufinancován Státním fondem životního prostředí České republiky na základě rozhodnu</w:t>
      </w:r>
      <w:r w:rsidR="004A0239">
        <w:rPr>
          <w:i/>
          <w:sz w:val="32"/>
          <w:szCs w:val="32"/>
        </w:rPr>
        <w:t>tí ministra životního prostředí.“</w:t>
      </w:r>
    </w:p>
    <w:p w:rsidR="00E227C2" w:rsidRDefault="00E227C2" w:rsidP="003F3757">
      <w:pPr>
        <w:jc w:val="center"/>
        <w:rPr>
          <w:i/>
          <w:sz w:val="32"/>
          <w:szCs w:val="32"/>
        </w:rPr>
      </w:pPr>
    </w:p>
    <w:p w:rsidR="00E227C2" w:rsidRDefault="00E227C2" w:rsidP="003F3757">
      <w:pPr>
        <w:jc w:val="center"/>
        <w:rPr>
          <w:i/>
          <w:sz w:val="32"/>
          <w:szCs w:val="32"/>
        </w:rPr>
      </w:pPr>
    </w:p>
    <w:p w:rsidR="00E227C2" w:rsidRPr="00E227C2" w:rsidRDefault="001C0EB1" w:rsidP="001C0EB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Jiří Gangur – starosta obce</w:t>
      </w:r>
    </w:p>
    <w:p w:rsidR="00E227C2" w:rsidRPr="00E227C2" w:rsidRDefault="00E227C2" w:rsidP="003F3757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i/>
          <w:sz w:val="32"/>
          <w:szCs w:val="32"/>
        </w:rPr>
        <w:t xml:space="preserve">                        </w:t>
      </w:r>
    </w:p>
    <w:p w:rsidR="001248F8" w:rsidRPr="00E227C2" w:rsidRDefault="001248F8" w:rsidP="003F3757">
      <w:pPr>
        <w:jc w:val="center"/>
        <w:rPr>
          <w:rFonts w:ascii="Tahoma" w:hAnsi="Tahoma" w:cs="Tahoma"/>
          <w:b/>
          <w:sz w:val="24"/>
          <w:szCs w:val="24"/>
        </w:rPr>
      </w:pPr>
    </w:p>
    <w:p w:rsidR="001248F8" w:rsidRPr="003F3757" w:rsidRDefault="001248F8" w:rsidP="003F3757">
      <w:pPr>
        <w:jc w:val="center"/>
        <w:rPr>
          <w:sz w:val="32"/>
          <w:szCs w:val="32"/>
        </w:rPr>
      </w:pPr>
    </w:p>
    <w:p w:rsidR="003F3757" w:rsidRDefault="003F3757"/>
    <w:sectPr w:rsidR="003F3757" w:rsidSect="003F3757">
      <w:headerReference w:type="default" r:id="rId8"/>
      <w:footerReference w:type="default" r:id="rId9"/>
      <w:pgSz w:w="11906" w:h="16838"/>
      <w:pgMar w:top="-1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FE" w:rsidRDefault="00980BFE" w:rsidP="003F3757">
      <w:pPr>
        <w:spacing w:after="0" w:line="240" w:lineRule="auto"/>
      </w:pPr>
      <w:r>
        <w:separator/>
      </w:r>
    </w:p>
  </w:endnote>
  <w:endnote w:type="continuationSeparator" w:id="0">
    <w:p w:rsidR="00980BFE" w:rsidRDefault="00980BFE" w:rsidP="003F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57" w:rsidRDefault="00F740B2">
    <w:pPr>
      <w:pStyle w:val="Zpat"/>
    </w:pPr>
    <w:hyperlink r:id="rId1" w:history="1">
      <w:r w:rsidR="003F3757" w:rsidRPr="009B3011">
        <w:rPr>
          <w:rStyle w:val="Hypertextovodkaz"/>
        </w:rPr>
        <w:t>www.mzp.cz</w:t>
      </w:r>
    </w:hyperlink>
    <w:r w:rsidR="003F3757">
      <w:t xml:space="preserve">                                                                                                            </w:t>
    </w:r>
    <w:hyperlink r:id="rId2" w:history="1">
      <w:r w:rsidR="003F3757" w:rsidRPr="009B3011">
        <w:rPr>
          <w:rStyle w:val="Hypertextovodkaz"/>
        </w:rPr>
        <w:t>www.sfzp.cz</w:t>
      </w:r>
    </w:hyperlink>
    <w:r w:rsidR="003F375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FE" w:rsidRDefault="00980BFE" w:rsidP="003F3757">
      <w:pPr>
        <w:spacing w:after="0" w:line="240" w:lineRule="auto"/>
      </w:pPr>
      <w:r>
        <w:separator/>
      </w:r>
    </w:p>
  </w:footnote>
  <w:footnote w:type="continuationSeparator" w:id="0">
    <w:p w:rsidR="00980BFE" w:rsidRDefault="00980BFE" w:rsidP="003F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57" w:rsidRDefault="003F3757" w:rsidP="003F3757">
    <w:pPr>
      <w:pStyle w:val="Zhlav"/>
      <w:tabs>
        <w:tab w:val="clear" w:pos="4536"/>
        <w:tab w:val="clear" w:pos="9072"/>
        <w:tab w:val="left" w:pos="1815"/>
      </w:tabs>
      <w:ind w:left="-567"/>
    </w:pPr>
  </w:p>
  <w:p w:rsidR="003F3757" w:rsidRDefault="003F3757" w:rsidP="003F3757">
    <w:pPr>
      <w:pStyle w:val="Zhlav"/>
      <w:tabs>
        <w:tab w:val="clear" w:pos="4536"/>
        <w:tab w:val="clear" w:pos="9072"/>
        <w:tab w:val="left" w:pos="1815"/>
      </w:tabs>
      <w:ind w:left="-567"/>
    </w:pPr>
    <w:r w:rsidRPr="003F3757">
      <w:rPr>
        <w:noProof/>
      </w:rPr>
      <w:drawing>
        <wp:inline distT="0" distB="0" distL="0" distR="0">
          <wp:extent cx="2362200" cy="878225"/>
          <wp:effectExtent l="19050" t="0" r="0" b="0"/>
          <wp:docPr id="2" name="obrázek 1" descr="Z:\!_Projekty\_OPŽP 14-20\Publicita\logo_mzp\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!_Projekty\_OPŽP 14-20\Publicita\logo_mzp\MZP_logo_RGB_v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419" cy="877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F3757">
      <w:rPr>
        <w:noProof/>
      </w:rPr>
      <w:drawing>
        <wp:anchor distT="0" distB="612140" distL="114300" distR="114300" simplePos="0" relativeHeight="251661312" behindDoc="1" locked="1" layoutInCell="1" allowOverlap="1">
          <wp:simplePos x="0" y="0"/>
          <wp:positionH relativeFrom="page">
            <wp:posOffset>4457700</wp:posOffset>
          </wp:positionH>
          <wp:positionV relativeFrom="page">
            <wp:posOffset>609600</wp:posOffset>
          </wp:positionV>
          <wp:extent cx="2357755" cy="647700"/>
          <wp:effectExtent l="19050" t="0" r="4445" b="0"/>
          <wp:wrapTopAndBottom/>
          <wp:docPr id="4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6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3757"/>
    <w:rsid w:val="00004ABC"/>
    <w:rsid w:val="0002133F"/>
    <w:rsid w:val="00031347"/>
    <w:rsid w:val="00032462"/>
    <w:rsid w:val="00033C3A"/>
    <w:rsid w:val="000449AD"/>
    <w:rsid w:val="000652B3"/>
    <w:rsid w:val="00065691"/>
    <w:rsid w:val="00085B1B"/>
    <w:rsid w:val="000A3B41"/>
    <w:rsid w:val="000A6041"/>
    <w:rsid w:val="000B2281"/>
    <w:rsid w:val="000C3852"/>
    <w:rsid w:val="000D49D0"/>
    <w:rsid w:val="000E27C1"/>
    <w:rsid w:val="000F05AE"/>
    <w:rsid w:val="00100D0A"/>
    <w:rsid w:val="001248F8"/>
    <w:rsid w:val="00125C59"/>
    <w:rsid w:val="001366A0"/>
    <w:rsid w:val="00150F5A"/>
    <w:rsid w:val="001751B6"/>
    <w:rsid w:val="0019356A"/>
    <w:rsid w:val="001B428E"/>
    <w:rsid w:val="001C0EB1"/>
    <w:rsid w:val="00245E9A"/>
    <w:rsid w:val="002678A4"/>
    <w:rsid w:val="00270E49"/>
    <w:rsid w:val="00283E32"/>
    <w:rsid w:val="00296F7B"/>
    <w:rsid w:val="002B37F1"/>
    <w:rsid w:val="002C12AF"/>
    <w:rsid w:val="002E2EC4"/>
    <w:rsid w:val="002E58CA"/>
    <w:rsid w:val="003206F5"/>
    <w:rsid w:val="00343FDD"/>
    <w:rsid w:val="00347B74"/>
    <w:rsid w:val="00353D59"/>
    <w:rsid w:val="00366282"/>
    <w:rsid w:val="003F3757"/>
    <w:rsid w:val="00413E71"/>
    <w:rsid w:val="0041705C"/>
    <w:rsid w:val="00431B50"/>
    <w:rsid w:val="004412AF"/>
    <w:rsid w:val="00466D4B"/>
    <w:rsid w:val="00472B7F"/>
    <w:rsid w:val="004A0239"/>
    <w:rsid w:val="004A5036"/>
    <w:rsid w:val="004C0118"/>
    <w:rsid w:val="004C3A4D"/>
    <w:rsid w:val="004C496C"/>
    <w:rsid w:val="004C7831"/>
    <w:rsid w:val="004E2918"/>
    <w:rsid w:val="004F4093"/>
    <w:rsid w:val="00512AEF"/>
    <w:rsid w:val="00522AA4"/>
    <w:rsid w:val="0054047B"/>
    <w:rsid w:val="00542724"/>
    <w:rsid w:val="00553239"/>
    <w:rsid w:val="00590910"/>
    <w:rsid w:val="00596676"/>
    <w:rsid w:val="005A782D"/>
    <w:rsid w:val="005C1434"/>
    <w:rsid w:val="005F5A4B"/>
    <w:rsid w:val="00603A39"/>
    <w:rsid w:val="006144E2"/>
    <w:rsid w:val="00627734"/>
    <w:rsid w:val="0063247D"/>
    <w:rsid w:val="00676397"/>
    <w:rsid w:val="006852BB"/>
    <w:rsid w:val="006C57DF"/>
    <w:rsid w:val="006D708C"/>
    <w:rsid w:val="006E0635"/>
    <w:rsid w:val="006E0D03"/>
    <w:rsid w:val="006E2C25"/>
    <w:rsid w:val="006F2FC9"/>
    <w:rsid w:val="006F7DBB"/>
    <w:rsid w:val="007442F0"/>
    <w:rsid w:val="007452B2"/>
    <w:rsid w:val="00750A17"/>
    <w:rsid w:val="0075147A"/>
    <w:rsid w:val="00781BE8"/>
    <w:rsid w:val="00784E4A"/>
    <w:rsid w:val="00795BD7"/>
    <w:rsid w:val="007967E2"/>
    <w:rsid w:val="007B12E3"/>
    <w:rsid w:val="007B3384"/>
    <w:rsid w:val="007B42B9"/>
    <w:rsid w:val="007D296E"/>
    <w:rsid w:val="007E7F12"/>
    <w:rsid w:val="00827FEC"/>
    <w:rsid w:val="00834B0C"/>
    <w:rsid w:val="0085271A"/>
    <w:rsid w:val="00852B40"/>
    <w:rsid w:val="0086110A"/>
    <w:rsid w:val="00873653"/>
    <w:rsid w:val="0087685E"/>
    <w:rsid w:val="0089197F"/>
    <w:rsid w:val="008D5755"/>
    <w:rsid w:val="008F42D4"/>
    <w:rsid w:val="008F6B2C"/>
    <w:rsid w:val="00933C14"/>
    <w:rsid w:val="00936560"/>
    <w:rsid w:val="00975E0A"/>
    <w:rsid w:val="00980BFE"/>
    <w:rsid w:val="009C0979"/>
    <w:rsid w:val="009C7B0E"/>
    <w:rsid w:val="009D249C"/>
    <w:rsid w:val="009E295B"/>
    <w:rsid w:val="009F5C5B"/>
    <w:rsid w:val="00A37CF4"/>
    <w:rsid w:val="00A53EDC"/>
    <w:rsid w:val="00A547AB"/>
    <w:rsid w:val="00A57EA3"/>
    <w:rsid w:val="00A97D4F"/>
    <w:rsid w:val="00AA21FE"/>
    <w:rsid w:val="00AE42FF"/>
    <w:rsid w:val="00B06FC5"/>
    <w:rsid w:val="00B1180D"/>
    <w:rsid w:val="00B212E7"/>
    <w:rsid w:val="00B52B7C"/>
    <w:rsid w:val="00B84E5A"/>
    <w:rsid w:val="00BA1E10"/>
    <w:rsid w:val="00BC672A"/>
    <w:rsid w:val="00BD40FE"/>
    <w:rsid w:val="00C0358F"/>
    <w:rsid w:val="00C163C9"/>
    <w:rsid w:val="00C16CD8"/>
    <w:rsid w:val="00C57268"/>
    <w:rsid w:val="00C6598E"/>
    <w:rsid w:val="00C67C82"/>
    <w:rsid w:val="00C83430"/>
    <w:rsid w:val="00C87A05"/>
    <w:rsid w:val="00C87F3F"/>
    <w:rsid w:val="00C93D65"/>
    <w:rsid w:val="00CC5649"/>
    <w:rsid w:val="00CD6148"/>
    <w:rsid w:val="00D000DC"/>
    <w:rsid w:val="00D315FC"/>
    <w:rsid w:val="00D31F41"/>
    <w:rsid w:val="00D45F82"/>
    <w:rsid w:val="00D46983"/>
    <w:rsid w:val="00D52BCD"/>
    <w:rsid w:val="00D77891"/>
    <w:rsid w:val="00D83620"/>
    <w:rsid w:val="00D8402A"/>
    <w:rsid w:val="00D95593"/>
    <w:rsid w:val="00DA01A9"/>
    <w:rsid w:val="00DA3C3B"/>
    <w:rsid w:val="00DA72CC"/>
    <w:rsid w:val="00DD1790"/>
    <w:rsid w:val="00DE190F"/>
    <w:rsid w:val="00DE28A7"/>
    <w:rsid w:val="00DE574D"/>
    <w:rsid w:val="00DF0A6E"/>
    <w:rsid w:val="00DF2488"/>
    <w:rsid w:val="00DF7809"/>
    <w:rsid w:val="00E03EF7"/>
    <w:rsid w:val="00E227C2"/>
    <w:rsid w:val="00E45757"/>
    <w:rsid w:val="00E47D86"/>
    <w:rsid w:val="00E51265"/>
    <w:rsid w:val="00E56596"/>
    <w:rsid w:val="00E90103"/>
    <w:rsid w:val="00E92325"/>
    <w:rsid w:val="00EA6882"/>
    <w:rsid w:val="00EC72A8"/>
    <w:rsid w:val="00EE0155"/>
    <w:rsid w:val="00F013CC"/>
    <w:rsid w:val="00F256C1"/>
    <w:rsid w:val="00F3050D"/>
    <w:rsid w:val="00F467C9"/>
    <w:rsid w:val="00F572E6"/>
    <w:rsid w:val="00F6080F"/>
    <w:rsid w:val="00F70039"/>
    <w:rsid w:val="00F740B2"/>
    <w:rsid w:val="00F825C3"/>
    <w:rsid w:val="00F82E00"/>
    <w:rsid w:val="00FB0CA5"/>
    <w:rsid w:val="00FC65E6"/>
    <w:rsid w:val="00FD3960"/>
    <w:rsid w:val="00FD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757"/>
    <w:pPr>
      <w:spacing w:after="200" w:line="276" w:lineRule="auto"/>
    </w:pPr>
    <w:rPr>
      <w:rFonts w:asciiTheme="minorHAnsi" w:hAnsi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F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7F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7F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598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7F1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A57EA3"/>
    <w:pPr>
      <w:keepNext/>
      <w:spacing w:after="0" w:line="240" w:lineRule="auto"/>
      <w:jc w:val="center"/>
      <w:outlineLvl w:val="5"/>
    </w:pPr>
    <w:rPr>
      <w:rFonts w:ascii="Arial" w:hAnsi="Arial" w:cs="Arial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A57EA3"/>
    <w:pPr>
      <w:keepNext/>
      <w:spacing w:after="0" w:line="240" w:lineRule="auto"/>
      <w:jc w:val="center"/>
      <w:outlineLvl w:val="6"/>
    </w:pPr>
    <w:rPr>
      <w:rFonts w:ascii="Arial" w:hAnsi="Arial" w:cs="Arial"/>
      <w:b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7F1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A57EA3"/>
    <w:pPr>
      <w:keepNext/>
      <w:spacing w:after="0" w:line="240" w:lineRule="auto"/>
      <w:jc w:val="center"/>
      <w:outlineLvl w:val="8"/>
    </w:pPr>
    <w:rPr>
      <w:rFonts w:ascii="Arial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7E7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7E7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7E7F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E7F12"/>
    <w:rPr>
      <w:rFonts w:ascii="Arial" w:hAnsi="Arial" w:cs="Arial"/>
      <w:b/>
      <w:sz w:val="24"/>
    </w:rPr>
  </w:style>
  <w:style w:type="character" w:customStyle="1" w:styleId="Nadpis7Char">
    <w:name w:val="Nadpis 7 Char"/>
    <w:basedOn w:val="Standardnpsmoodstavce"/>
    <w:link w:val="Nadpis7"/>
    <w:rsid w:val="007E7F12"/>
    <w:rPr>
      <w:rFonts w:ascii="Arial" w:hAnsi="Arial" w:cs="Arial"/>
      <w:b/>
      <w:sz w:val="16"/>
    </w:rPr>
  </w:style>
  <w:style w:type="character" w:customStyle="1" w:styleId="Nadpis8Char">
    <w:name w:val="Nadpis 8 Char"/>
    <w:basedOn w:val="Standardnpsmoodstavce"/>
    <w:link w:val="Nadpis8"/>
    <w:semiHidden/>
    <w:rsid w:val="007E7F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rsid w:val="007E7F12"/>
    <w:rPr>
      <w:rFonts w:ascii="Arial" w:hAnsi="Arial" w:cs="Arial"/>
      <w:b/>
    </w:rPr>
  </w:style>
  <w:style w:type="paragraph" w:styleId="Odstavecseseznamem">
    <w:name w:val="List Paragraph"/>
    <w:basedOn w:val="Normln"/>
    <w:uiPriority w:val="34"/>
    <w:qFormat/>
    <w:rsid w:val="007E7F12"/>
    <w:pPr>
      <w:spacing w:after="0" w:line="240" w:lineRule="auto"/>
      <w:ind w:left="720"/>
      <w:contextualSpacing/>
    </w:pPr>
    <w:rPr>
      <w:rFonts w:ascii="Times New Roman" w:hAnsi="Times New Roman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757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7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375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F3757"/>
    <w:rPr>
      <w:rFonts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F375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F3757"/>
    <w:rPr>
      <w:rFonts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3757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598E"/>
    <w:rPr>
      <w:rFonts w:asciiTheme="majorHAnsi" w:eastAsiaTheme="majorEastAsia" w:hAnsiTheme="majorHAns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zp.cz" TargetMode="External"/><Relationship Id="rId1" Type="http://schemas.openxmlformats.org/officeDocument/2006/relationships/hyperlink" Target="http://www.mz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54E31-786C-48B5-BF53-D70BB27F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PC</cp:lastModifiedBy>
  <cp:revision>2</cp:revision>
  <dcterms:created xsi:type="dcterms:W3CDTF">2018-11-21T10:06:00Z</dcterms:created>
  <dcterms:modified xsi:type="dcterms:W3CDTF">2018-11-21T10:06:00Z</dcterms:modified>
</cp:coreProperties>
</file>